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Hejzlar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Stránský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Hejzlar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Hejzlar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</w:t>
      </w:r>
      <w:r>
        <w:t> - KK Kolín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Náchod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Kosmonosy </w:t>
      </w:r>
      <w:r>
        <w:t> - SKK Hořice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Kosmonosy </w:t>
      </w:r>
      <w:r>
        <w:t> - SKK Náchod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Vrchlabí SPVR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Jiří Poděbrady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Jičín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KK Kolín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Vrchlabí SPVR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KK Jiří Poděbrady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Hořice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Náchod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27.10.24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SPVR</w:t>
      </w:r>
      <w:r>
        <w:t> - SKK Náchod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Kosmonosy 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Kolín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Hořice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Jičín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Náchod B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Jiří Poděbrady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Jiří Poděbrady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Jičín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12:00</w:t>
      </w:r>
      <w:r>
        <w:tab/>
      </w:r>
      <w:r>
        <w:t>KK Kosmonosy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 B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Kolín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Kosmonosy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Vrchlabí SPVR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Náchod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Vrchlabí SPVR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Hořice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Kolín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Náchod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27.10.24</w:t>
      </w:r>
      <w:r>
        <w:tab/>
      </w:r>
      <w:r>
        <w:t>ne</w:t>
      </w:r>
      <w:r>
        <w:tab/>
      </w:r>
      <w:r>
        <w:t>17:00</w:t>
      </w:r>
      <w:r>
        <w:tab/>
      </w:r>
      <w:r>
        <w:t>SKK Vrchlabí SPVR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Hořice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17:30</w:t>
      </w:r>
      <w:r>
        <w:tab/>
      </w:r>
      <w:r>
        <w:t>KK Kosmonosy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Náchod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Vrchlabí SPVR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Jiří Poděbrady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Kolín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Vrchlabí SPVR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Jiří Poděbrady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Kosmonosy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Náchod B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Hořice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Náchod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Kolín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17:00</w:t>
      </w:r>
      <w:r>
        <w:tab/>
      </w:r>
      <w:r>
        <w:t>KK Kosmonosy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KK Jiří Poděbrady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Náchod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Jičín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KK Kosmonosy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Náchod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Vrchlabí SPVR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Hořice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Vít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605 524 124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tomik.vit@seznam.cz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Kynčl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737478448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kykyn636@seznam.cz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Kroupa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737 076 631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kroupa72@seznam.cz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Šafránek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792316274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jirkasafranek@seznam.cz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604426454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burakk@centrum.cz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733770725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Moták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605790682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milan.motak@centrum.cz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